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69" w:rsidRDefault="00A27ADF" w:rsidP="00621969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621969">
        <w:rPr>
          <w:rFonts w:ascii="Arial" w:hAnsi="Arial" w:cs="Arial"/>
          <w:b/>
          <w:sz w:val="24"/>
        </w:rPr>
        <w:t>DECLARACIONES RESPONSABLES A PRESENTAR POR CADA UNA DE LAS ENTIDADES QUE FORMAN PARTE DE LA AGRUPACIÓN</w:t>
      </w:r>
      <w:r w:rsidR="00621969">
        <w:rPr>
          <w:rFonts w:ascii="Arial" w:hAnsi="Arial" w:cs="Arial"/>
          <w:b/>
          <w:sz w:val="24"/>
        </w:rPr>
        <w:t xml:space="preserve"> </w:t>
      </w:r>
    </w:p>
    <w:p w:rsidR="00A27ADF" w:rsidRPr="00621969" w:rsidRDefault="00621969" w:rsidP="00621969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621969">
        <w:rPr>
          <w:rFonts w:ascii="Arial" w:hAnsi="Arial" w:cs="Arial"/>
          <w:sz w:val="18"/>
        </w:rPr>
        <w:t>(según lo establecido en el artículo 24 de la Orden ICT/1466/2021, de 23 de diciembre</w:t>
      </w:r>
      <w:r w:rsidR="00AC3CA6">
        <w:rPr>
          <w:rFonts w:ascii="Arial" w:hAnsi="Arial" w:cs="Arial"/>
          <w:sz w:val="18"/>
        </w:rPr>
        <w:t xml:space="preserve"> y sus modificaciones</w:t>
      </w:r>
      <w:bookmarkStart w:id="0" w:name="_GoBack"/>
      <w:bookmarkEnd w:id="0"/>
      <w:r w:rsidRPr="00621969">
        <w:rPr>
          <w:rFonts w:ascii="Arial" w:hAnsi="Arial" w:cs="Arial"/>
          <w:sz w:val="18"/>
        </w:rPr>
        <w:t>)</w:t>
      </w:r>
    </w:p>
    <w:p w:rsidR="00A27ADF" w:rsidRDefault="00A27ADF" w:rsidP="00F27AEC">
      <w:pPr>
        <w:spacing w:line="360" w:lineRule="auto"/>
        <w:jc w:val="both"/>
        <w:rPr>
          <w:rFonts w:ascii="Arial" w:hAnsi="Arial" w:cs="Arial"/>
        </w:rPr>
      </w:pPr>
    </w:p>
    <w:p w:rsidR="00084259" w:rsidRPr="00084259" w:rsidRDefault="00084259" w:rsidP="00F27A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D/Dª </w:t>
      </w:r>
      <w:permStart w:id="2104842589" w:edGrp="everyone"/>
      <w:r w:rsidRPr="00084259">
        <w:rPr>
          <w:rFonts w:ascii="Arial" w:hAnsi="Arial" w:cs="Arial"/>
          <w:b/>
        </w:rPr>
        <w:t>NOMBRE</w:t>
      </w:r>
      <w:permEnd w:id="2104842589"/>
      <w:r>
        <w:rPr>
          <w:rFonts w:ascii="Arial" w:hAnsi="Arial" w:cs="Arial"/>
        </w:rPr>
        <w:t xml:space="preserve">, con DNI/NIE </w:t>
      </w:r>
      <w:permStart w:id="726095641" w:edGrp="everyone"/>
      <w:r w:rsidRPr="00084259">
        <w:rPr>
          <w:rFonts w:ascii="Arial" w:hAnsi="Arial" w:cs="Arial"/>
          <w:b/>
        </w:rPr>
        <w:t>DNI/NIE</w:t>
      </w:r>
      <w:r>
        <w:rPr>
          <w:rFonts w:ascii="Arial" w:hAnsi="Arial" w:cs="Arial"/>
        </w:rPr>
        <w:t>,</w:t>
      </w:r>
      <w:permEnd w:id="726095641"/>
      <w:r>
        <w:rPr>
          <w:rFonts w:ascii="Arial" w:hAnsi="Arial" w:cs="Arial"/>
        </w:rPr>
        <w:t xml:space="preserve"> como </w:t>
      </w:r>
      <w:permStart w:id="432501080" w:edGrp="everyone"/>
      <w:r w:rsidRPr="007E361E">
        <w:rPr>
          <w:rFonts w:ascii="Arial" w:hAnsi="Arial" w:cs="Arial"/>
          <w:b/>
        </w:rPr>
        <w:t>R</w:t>
      </w:r>
      <w:r w:rsidR="007E361E" w:rsidRPr="007E361E">
        <w:rPr>
          <w:rFonts w:ascii="Arial" w:hAnsi="Arial" w:cs="Arial"/>
          <w:b/>
        </w:rPr>
        <w:t>EPRESENTANTE</w:t>
      </w:r>
      <w:permEnd w:id="432501080"/>
      <w:r>
        <w:rPr>
          <w:rFonts w:ascii="Arial" w:hAnsi="Arial" w:cs="Arial"/>
        </w:rPr>
        <w:t xml:space="preserve"> de la entidad </w:t>
      </w:r>
      <w:permStart w:id="48770290" w:edGrp="everyone"/>
      <w:r w:rsidRPr="00084259">
        <w:rPr>
          <w:rFonts w:ascii="Arial" w:hAnsi="Arial" w:cs="Arial"/>
          <w:b/>
        </w:rPr>
        <w:t>NOMBRE DE LA ENTIDAD</w:t>
      </w:r>
      <w:permEnd w:id="48770290"/>
      <w:r>
        <w:rPr>
          <w:rFonts w:ascii="Arial" w:hAnsi="Arial" w:cs="Arial"/>
        </w:rPr>
        <w:t xml:space="preserve">, con NIF. </w:t>
      </w:r>
      <w:permStart w:id="436021037" w:edGrp="everyone"/>
      <w:r w:rsidRPr="00084259">
        <w:rPr>
          <w:rFonts w:ascii="Arial" w:hAnsi="Arial" w:cs="Arial"/>
          <w:b/>
        </w:rPr>
        <w:t>NIF</w:t>
      </w:r>
      <w:permEnd w:id="436021037"/>
      <w:r>
        <w:rPr>
          <w:rFonts w:ascii="Arial" w:hAnsi="Arial" w:cs="Arial"/>
        </w:rPr>
        <w:t xml:space="preserve"> y domicilio social en </w:t>
      </w:r>
      <w:permStart w:id="1823028570" w:edGrp="everyone"/>
      <w:r w:rsidRPr="00084259">
        <w:rPr>
          <w:rFonts w:ascii="Arial" w:hAnsi="Arial" w:cs="Arial"/>
          <w:b/>
        </w:rPr>
        <w:t>DOMICILIO SOCIAL</w:t>
      </w:r>
      <w:permEnd w:id="1823028570"/>
      <w:r>
        <w:rPr>
          <w:rFonts w:ascii="Arial" w:hAnsi="Arial" w:cs="Arial"/>
        </w:rPr>
        <w:t xml:space="preserve">, declara, bajo su responsabilidad:  </w:t>
      </w:r>
    </w:p>
    <w:p w:rsidR="00084259" w:rsidRPr="00084259" w:rsidRDefault="00084259" w:rsidP="00F27AEC">
      <w:pPr>
        <w:spacing w:line="360" w:lineRule="auto"/>
        <w:jc w:val="both"/>
        <w:rPr>
          <w:rFonts w:ascii="Arial" w:hAnsi="Arial" w:cs="Arial"/>
        </w:rPr>
      </w:pPr>
    </w:p>
    <w:p w:rsidR="009C7406" w:rsidRDefault="00AC3CA6" w:rsidP="009C74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la entidad </w:t>
      </w:r>
      <w:permStart w:id="1584931847" w:edGrp="everyone"/>
      <w:r w:rsidRPr="00007AD9">
        <w:rPr>
          <w:rFonts w:ascii="Arial" w:hAnsi="Arial" w:cs="Arial"/>
          <w:b/>
        </w:rPr>
        <w:t>SE ENCUENTRA/NO SE ENCUENTRA</w:t>
      </w:r>
      <w:permEnd w:id="1584931847"/>
      <w:r>
        <w:rPr>
          <w:rFonts w:ascii="Arial" w:hAnsi="Arial" w:cs="Arial"/>
        </w:rPr>
        <w:t xml:space="preserve"> </w:t>
      </w:r>
      <w:r w:rsidRPr="00084259">
        <w:rPr>
          <w:rFonts w:ascii="Arial" w:hAnsi="Arial" w:cs="Arial"/>
        </w:rPr>
        <w:t xml:space="preserve">en </w:t>
      </w:r>
      <w:proofErr w:type="spellStart"/>
      <w:r w:rsidR="009C7406" w:rsidRPr="009C7406">
        <w:rPr>
          <w:rFonts w:ascii="Arial" w:hAnsi="Arial" w:cs="Arial"/>
        </w:rPr>
        <w:t>en</w:t>
      </w:r>
      <w:proofErr w:type="spellEnd"/>
      <w:r w:rsidR="009C7406" w:rsidRPr="009C7406">
        <w:rPr>
          <w:rFonts w:ascii="Arial" w:hAnsi="Arial" w:cs="Arial"/>
        </w:rPr>
        <w:t xml:space="preserve"> situación de crisis, </w:t>
      </w:r>
      <w:r w:rsidR="009C7406">
        <w:rPr>
          <w:rFonts w:ascii="Arial" w:hAnsi="Arial" w:cs="Arial"/>
        </w:rPr>
        <w:t xml:space="preserve">a tenor de lo dispuesto </w:t>
      </w:r>
      <w:r w:rsidR="009C7406" w:rsidRPr="009C7406">
        <w:rPr>
          <w:rFonts w:ascii="Arial" w:hAnsi="Arial" w:cs="Arial"/>
        </w:rPr>
        <w:t>en las Directrices sobre ayudas estatales en materia de protección del medio ambiente y</w:t>
      </w:r>
      <w:r w:rsidR="009C7406">
        <w:rPr>
          <w:rFonts w:ascii="Arial" w:hAnsi="Arial" w:cs="Arial"/>
        </w:rPr>
        <w:t xml:space="preserve"> </w:t>
      </w:r>
      <w:r w:rsidR="009C7406" w:rsidRPr="009C7406">
        <w:rPr>
          <w:rFonts w:ascii="Arial" w:hAnsi="Arial" w:cs="Arial"/>
        </w:rPr>
        <w:t>energía 2014-2020 (2014/C 200/01), en el Marco sobre ayudas estatales de</w:t>
      </w:r>
      <w:r w:rsidR="009C7406">
        <w:rPr>
          <w:rFonts w:ascii="Arial" w:hAnsi="Arial" w:cs="Arial"/>
        </w:rPr>
        <w:t xml:space="preserve"> </w:t>
      </w:r>
      <w:r w:rsidR="009C7406" w:rsidRPr="009C7406">
        <w:rPr>
          <w:rFonts w:ascii="Arial" w:hAnsi="Arial" w:cs="Arial"/>
        </w:rPr>
        <w:t>investigación y desarrollo e innovación (2014/C 198/01), y en el Reglamento (UE) n.º</w:t>
      </w:r>
      <w:r w:rsidR="009C7406">
        <w:rPr>
          <w:rFonts w:ascii="Arial" w:hAnsi="Arial" w:cs="Arial"/>
        </w:rPr>
        <w:t xml:space="preserve"> </w:t>
      </w:r>
      <w:r w:rsidR="009C7406" w:rsidRPr="009C7406">
        <w:rPr>
          <w:rFonts w:ascii="Arial" w:hAnsi="Arial" w:cs="Arial"/>
        </w:rPr>
        <w:t>651/2014 de la Comisión, de 17 de junio de 2014, por el que se declaran determinadas</w:t>
      </w:r>
      <w:r w:rsidR="009C7406">
        <w:rPr>
          <w:rFonts w:ascii="Arial" w:hAnsi="Arial" w:cs="Arial"/>
        </w:rPr>
        <w:t xml:space="preserve"> </w:t>
      </w:r>
      <w:r w:rsidR="009C7406" w:rsidRPr="009C7406">
        <w:rPr>
          <w:rFonts w:ascii="Arial" w:hAnsi="Arial" w:cs="Arial"/>
        </w:rPr>
        <w:t>categorías de ayudas compatibles con el mercado interior en aplicación de los</w:t>
      </w:r>
      <w:r w:rsidR="009C7406">
        <w:rPr>
          <w:rFonts w:ascii="Arial" w:hAnsi="Arial" w:cs="Arial"/>
        </w:rPr>
        <w:t xml:space="preserve"> </w:t>
      </w:r>
      <w:r w:rsidR="009C7406" w:rsidRPr="009C7406">
        <w:rPr>
          <w:rFonts w:ascii="Arial" w:hAnsi="Arial" w:cs="Arial"/>
        </w:rPr>
        <w:t>artículos 107 y 108 del Tratado (Reglamento general de exención por categorías), o de</w:t>
      </w:r>
      <w:r w:rsidR="009C7406">
        <w:rPr>
          <w:rFonts w:ascii="Arial" w:hAnsi="Arial" w:cs="Arial"/>
        </w:rPr>
        <w:t xml:space="preserve"> </w:t>
      </w:r>
      <w:r w:rsidR="009C7406" w:rsidRPr="009C7406">
        <w:rPr>
          <w:rFonts w:ascii="Arial" w:hAnsi="Arial" w:cs="Arial"/>
        </w:rPr>
        <w:t>las posibles modificaciones posteriores que puedan producirse.</w:t>
      </w:r>
    </w:p>
    <w:p w:rsidR="00AC3CA6" w:rsidRDefault="00AC3CA6" w:rsidP="009C7406">
      <w:pPr>
        <w:spacing w:line="360" w:lineRule="auto"/>
        <w:jc w:val="both"/>
        <w:rPr>
          <w:rFonts w:ascii="Arial" w:hAnsi="Arial" w:cs="Arial"/>
        </w:rPr>
      </w:pPr>
    </w:p>
    <w:p w:rsidR="00AC3CA6" w:rsidRPr="009C7406" w:rsidRDefault="00AC3CA6" w:rsidP="009C74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la entidad </w:t>
      </w:r>
      <w:r w:rsidRPr="00AC3CA6">
        <w:rPr>
          <w:rFonts w:ascii="Arial" w:hAnsi="Arial" w:cs="Arial"/>
          <w:b/>
        </w:rPr>
        <w:t>CUMPLE</w:t>
      </w:r>
      <w:r>
        <w:rPr>
          <w:rFonts w:ascii="Arial" w:hAnsi="Arial" w:cs="Arial"/>
        </w:rPr>
        <w:t xml:space="preserve"> el resto de condiciones para el acceso a la ayuda.</w:t>
      </w:r>
    </w:p>
    <w:p w:rsidR="00F27AEC" w:rsidRDefault="00F27AEC" w:rsidP="00F27AEC">
      <w:pPr>
        <w:spacing w:line="360" w:lineRule="auto"/>
        <w:jc w:val="both"/>
        <w:rPr>
          <w:rFonts w:ascii="Arial" w:hAnsi="Arial" w:cs="Arial"/>
        </w:rPr>
      </w:pPr>
    </w:p>
    <w:p w:rsidR="00F27AEC" w:rsidRPr="00084259" w:rsidRDefault="00F27AEC" w:rsidP="00F27A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Firmado electrónicamente.</w:t>
      </w:r>
    </w:p>
    <w:sectPr w:rsidR="00F27AEC" w:rsidRPr="00084259" w:rsidSect="007E3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1E" w:rsidRDefault="007E361E" w:rsidP="007E361E">
      <w:r>
        <w:separator/>
      </w:r>
    </w:p>
  </w:endnote>
  <w:endnote w:type="continuationSeparator" w:id="0">
    <w:p w:rsidR="007E361E" w:rsidRDefault="007E361E" w:rsidP="007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1F" w:rsidRDefault="001564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473836878"/>
      <w:docPartObj>
        <w:docPartGallery w:val="Page Numbers (Bottom of Page)"/>
        <w:docPartUnique/>
      </w:docPartObj>
    </w:sdtPr>
    <w:sdtEndPr/>
    <w:sdtContent>
      <w:p w:rsidR="007E361E" w:rsidRPr="007E361E" w:rsidRDefault="007E361E" w:rsidP="007E361E">
        <w:pPr>
          <w:pStyle w:val="Piedepgina"/>
          <w:jc w:val="center"/>
          <w:rPr>
            <w:rFonts w:ascii="Arial" w:hAnsi="Arial" w:cs="Arial"/>
          </w:rPr>
        </w:pPr>
        <w:r w:rsidRPr="007E361E">
          <w:rPr>
            <w:rFonts w:ascii="Arial" w:hAnsi="Arial" w:cs="Arial"/>
          </w:rPr>
          <w:fldChar w:fldCharType="begin"/>
        </w:r>
        <w:r w:rsidRPr="007E361E">
          <w:rPr>
            <w:rFonts w:ascii="Arial" w:hAnsi="Arial" w:cs="Arial"/>
          </w:rPr>
          <w:instrText>PAGE   \* MERGEFORMAT</w:instrText>
        </w:r>
        <w:r w:rsidRPr="007E361E">
          <w:rPr>
            <w:rFonts w:ascii="Arial" w:hAnsi="Arial" w:cs="Arial"/>
          </w:rPr>
          <w:fldChar w:fldCharType="separate"/>
        </w:r>
        <w:r w:rsidR="00AC3CA6">
          <w:rPr>
            <w:rFonts w:ascii="Arial" w:hAnsi="Arial" w:cs="Arial"/>
            <w:noProof/>
          </w:rPr>
          <w:t>1</w:t>
        </w:r>
        <w:r w:rsidRPr="007E361E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1F" w:rsidRDefault="001564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1E" w:rsidRDefault="007E361E" w:rsidP="007E361E">
      <w:r>
        <w:separator/>
      </w:r>
    </w:p>
  </w:footnote>
  <w:footnote w:type="continuationSeparator" w:id="0">
    <w:p w:rsidR="007E361E" w:rsidRDefault="007E361E" w:rsidP="007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1F" w:rsidRDefault="001564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1E" w:rsidRDefault="007E361E" w:rsidP="007E361E">
    <w:pPr>
      <w:pStyle w:val="Encabezado"/>
      <w:jc w:val="center"/>
    </w:pPr>
    <w:r>
      <w:rPr>
        <w:noProof/>
        <w:color w:val="1F497D"/>
      </w:rPr>
      <w:drawing>
        <wp:inline distT="0" distB="0" distL="0" distR="0" wp14:anchorId="724FC259" wp14:editId="78DFBD33">
          <wp:extent cx="1531917" cy="450850"/>
          <wp:effectExtent l="0" t="0" r="0" b="6350"/>
          <wp:docPr id="28" name="Imagen 28" descr="SEC + MICT + Gob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 + MICT + Gob 2018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5346"/>
                  <a:stretch/>
                </pic:blipFill>
                <pic:spPr bwMode="auto">
                  <a:xfrm>
                    <a:off x="0" y="0"/>
                    <a:ext cx="1570196" cy="462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360252217"/>
        <w:docPartObj>
          <w:docPartGallery w:val="Watermarks"/>
          <w:docPartUnique/>
        </w:docPartObj>
      </w:sdtPr>
      <w:sdtEndPr/>
      <w:sdtContent>
        <w:r>
          <w:rPr>
            <w:noProof/>
          </w:rPr>
          <w:t xml:space="preserve">      </w:t>
        </w:r>
        <w:r>
          <w:rPr>
            <w:noProof/>
          </w:rPr>
          <w:drawing>
            <wp:inline distT="0" distB="0" distL="0" distR="0" wp14:anchorId="3A6A4AE2" wp14:editId="1AC79599">
              <wp:extent cx="1385488" cy="748414"/>
              <wp:effectExtent l="0" t="0" r="5715" b="0"/>
              <wp:docPr id="29" name="Imagen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18379" cy="7661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   </w:t>
    </w:r>
    <w:r>
      <w:rPr>
        <w:noProof/>
      </w:rPr>
      <w:drawing>
        <wp:inline distT="0" distB="0" distL="0" distR="0" wp14:anchorId="75C2CBB8" wp14:editId="4D0E5A70">
          <wp:extent cx="1372219" cy="398145"/>
          <wp:effectExtent l="0" t="0" r="0" b="1905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12002" cy="409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361E" w:rsidRDefault="007E36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1F" w:rsidRDefault="001564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F1B5C"/>
    <w:multiLevelType w:val="multilevel"/>
    <w:tmpl w:val="A37C62F2"/>
    <w:lvl w:ilvl="0">
      <w:start w:val="1"/>
      <w:numFmt w:val="decimal"/>
      <w:pStyle w:val="Convocatoria-Numer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EC5CDA"/>
    <w:multiLevelType w:val="hybridMultilevel"/>
    <w:tmpl w:val="E7344156"/>
    <w:lvl w:ilvl="0" w:tplc="CCFC5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20lokK41+J2YIMmb9P85PyFV4a4EEPDbZFOrx7Bg+5DiR09QwrWPsbe/i8pA9IGk1Mkt6PGWxtilHHG5jIsJA==" w:salt="DMqpEu4YJ3S6AffQVctF3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59"/>
    <w:rsid w:val="00007AD9"/>
    <w:rsid w:val="00014FC1"/>
    <w:rsid w:val="00040977"/>
    <w:rsid w:val="00084259"/>
    <w:rsid w:val="000B6929"/>
    <w:rsid w:val="00102433"/>
    <w:rsid w:val="0015641F"/>
    <w:rsid w:val="00266E93"/>
    <w:rsid w:val="00474B24"/>
    <w:rsid w:val="00583603"/>
    <w:rsid w:val="00621969"/>
    <w:rsid w:val="007E361E"/>
    <w:rsid w:val="009B5D7D"/>
    <w:rsid w:val="009C7406"/>
    <w:rsid w:val="00A27ADF"/>
    <w:rsid w:val="00AC3CA6"/>
    <w:rsid w:val="00B125C3"/>
    <w:rsid w:val="00BA0702"/>
    <w:rsid w:val="00DF7EDC"/>
    <w:rsid w:val="00F2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B7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="Courier New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ocatoria-Ttulo1">
    <w:name w:val="Convocatoria - Título 1"/>
    <w:basedOn w:val="Normal"/>
    <w:link w:val="Convocatoria-Ttulo1Car"/>
    <w:autoRedefine/>
    <w:qFormat/>
    <w:rsid w:val="000B6929"/>
    <w:pPr>
      <w:jc w:val="center"/>
    </w:pPr>
    <w:rPr>
      <w:rFonts w:ascii="Calibri" w:hAnsi="Calibri" w:cs="Arial"/>
      <w:b/>
      <w:sz w:val="28"/>
      <w:szCs w:val="28"/>
    </w:rPr>
  </w:style>
  <w:style w:type="character" w:customStyle="1" w:styleId="Convocatoria-Ttulo1Car">
    <w:name w:val="Convocatoria - Título 1 Car"/>
    <w:basedOn w:val="Fuentedeprrafopredeter"/>
    <w:link w:val="Convocatoria-Ttulo1"/>
    <w:rsid w:val="000B6929"/>
    <w:rPr>
      <w:rFonts w:ascii="Calibri" w:hAnsi="Calibri" w:cs="Arial"/>
      <w:b/>
      <w:sz w:val="28"/>
      <w:szCs w:val="28"/>
    </w:rPr>
  </w:style>
  <w:style w:type="paragraph" w:customStyle="1" w:styleId="Convocatoria-Ttulo2">
    <w:name w:val="Convocatoria - Título 2"/>
    <w:basedOn w:val="Normal"/>
    <w:link w:val="Convocatoria-Ttulo2Car"/>
    <w:autoRedefine/>
    <w:qFormat/>
    <w:rsid w:val="000B6929"/>
    <w:pPr>
      <w:jc w:val="both"/>
    </w:pPr>
    <w:rPr>
      <w:rFonts w:ascii="Calibri" w:hAnsi="Calibri" w:cs="Arial"/>
      <w:b/>
      <w:sz w:val="28"/>
      <w:szCs w:val="28"/>
    </w:rPr>
  </w:style>
  <w:style w:type="character" w:customStyle="1" w:styleId="Convocatoria-Ttulo2Car">
    <w:name w:val="Convocatoria - Título 2 Car"/>
    <w:basedOn w:val="Fuentedeprrafopredeter"/>
    <w:link w:val="Convocatoria-Ttulo2"/>
    <w:rsid w:val="000B6929"/>
    <w:rPr>
      <w:rFonts w:ascii="Calibri" w:hAnsi="Calibri" w:cs="Arial"/>
      <w:b/>
      <w:sz w:val="28"/>
      <w:szCs w:val="28"/>
    </w:rPr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0B6929"/>
    <w:pPr>
      <w:numPr>
        <w:numId w:val="2"/>
      </w:numPr>
      <w:ind w:left="284" w:hanging="284"/>
      <w:jc w:val="both"/>
    </w:pPr>
    <w:rPr>
      <w:rFonts w:ascii="Calibri" w:hAnsi="Calibri" w:cs="Arial"/>
      <w:b/>
      <w:u w:val="single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0B6929"/>
    <w:rPr>
      <w:rFonts w:ascii="Calibri" w:hAnsi="Calibri" w:cs="Arial"/>
      <w:b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36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61E"/>
  </w:style>
  <w:style w:type="paragraph" w:styleId="Piedepgina">
    <w:name w:val="footer"/>
    <w:basedOn w:val="Normal"/>
    <w:link w:val="PiedepginaCar"/>
    <w:uiPriority w:val="99"/>
    <w:unhideWhenUsed/>
    <w:rsid w:val="007E36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FF30.AEFCEA0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6FE6C2850BFA4089DCFA30644C7058" ma:contentTypeVersion="2" ma:contentTypeDescription="Crear nuevo documento." ma:contentTypeScope="" ma:versionID="e27a595a1481e5c869d61a579e75ce2b">
  <xsd:schema xmlns:xsd="http://www.w3.org/2001/XMLSchema" xmlns:xs="http://www.w3.org/2001/XMLSchema" xmlns:p="http://schemas.microsoft.com/office/2006/metadata/properties" xmlns:ns2="3d7bfd69-fd31-4af0-968a-722e99b5473f" targetNamespace="http://schemas.microsoft.com/office/2006/metadata/properties" ma:root="true" ma:fieldsID="f652bf0712fa45d7b70a0bec6fd5449d" ns2:_="">
    <xsd:import namespace="3d7bfd69-fd31-4af0-968a-722e99b5473f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bfd69-fd31-4af0-968a-722e99b5473f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3d7bfd69-fd31-4af0-968a-722e99b5473f" xsi:nil="true"/>
    <Orden xmlns="3d7bfd69-fd31-4af0-968a-722e99b5473f" xsi:nil="true"/>
  </documentManagement>
</p:properties>
</file>

<file path=customXml/itemProps1.xml><?xml version="1.0" encoding="utf-8"?>
<ds:datastoreItem xmlns:ds="http://schemas.openxmlformats.org/officeDocument/2006/customXml" ds:itemID="{24B86367-EE01-43F8-896B-9B17A04B52EB}"/>
</file>

<file path=customXml/itemProps2.xml><?xml version="1.0" encoding="utf-8"?>
<ds:datastoreItem xmlns:ds="http://schemas.openxmlformats.org/officeDocument/2006/customXml" ds:itemID="{EB552962-0033-4AB0-B2AB-720C0E12B929}"/>
</file>

<file path=customXml/itemProps3.xml><?xml version="1.0" encoding="utf-8"?>
<ds:datastoreItem xmlns:ds="http://schemas.openxmlformats.org/officeDocument/2006/customXml" ds:itemID="{49FD7AAF-B0BB-45E6-933B-8AEB7DF16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2022-04-25T11:13:00Z</dcterms:created>
  <dcterms:modified xsi:type="dcterms:W3CDTF">2022-04-25T11:15:00Z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0x0101007B6FE6C2850BFA4089DCFA30644C7058</vt:lpwstr>
  </property>
</Properties>
</file>